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EB4D9" w14:textId="4F6DEA4D" w:rsidR="003411CB" w:rsidRDefault="00A82AA0" w:rsidP="00A82AA0">
      <w:pPr>
        <w:tabs>
          <w:tab w:val="left" w:pos="3402"/>
        </w:tabs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</w:t>
      </w:r>
      <w:r w:rsidR="003411CB">
        <w:rPr>
          <w:rFonts w:ascii="Times New Roman" w:eastAsia="Times New Roman" w:hAnsi="Times New Roman" w:cs="Times New Roman"/>
          <w:sz w:val="28"/>
          <w:szCs w:val="28"/>
        </w:rPr>
        <w:t xml:space="preserve"> состоянии дорожной безопасности на территории Вилейского района за январь-</w:t>
      </w:r>
      <w:r w:rsidR="006F166D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3411CB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14:paraId="5C5CC6A4" w14:textId="77777777" w:rsidR="003411CB" w:rsidRPr="004A61AF" w:rsidRDefault="003411CB" w:rsidP="003411CB">
      <w:pPr>
        <w:tabs>
          <w:tab w:val="left" w:pos="3402"/>
        </w:tabs>
        <w:spacing w:after="0" w:line="280" w:lineRule="exact"/>
        <w:ind w:right="595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D6B4D" w14:textId="4ADBE644" w:rsidR="00EB2FE9" w:rsidRDefault="003411CB" w:rsidP="00B76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За </w:t>
      </w:r>
      <w:r w:rsidR="006F166D">
        <w:rPr>
          <w:rFonts w:ascii="Times New Roman" w:hAnsi="Times New Roman" w:cs="Times New Roman"/>
          <w:sz w:val="28"/>
          <w:szCs w:val="28"/>
        </w:rPr>
        <w:t>8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93D91" w:rsidRPr="004A61AF">
        <w:rPr>
          <w:rFonts w:ascii="Times New Roman" w:hAnsi="Times New Roman" w:cs="Times New Roman"/>
          <w:sz w:val="28"/>
          <w:szCs w:val="28"/>
        </w:rPr>
        <w:t>ев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текущего года на территории Вилейского района зарегистрировано </w:t>
      </w:r>
      <w:r w:rsidR="001626EA">
        <w:rPr>
          <w:rFonts w:ascii="Times New Roman" w:hAnsi="Times New Roman" w:cs="Times New Roman"/>
          <w:sz w:val="28"/>
          <w:szCs w:val="28"/>
        </w:rPr>
        <w:t>1</w:t>
      </w:r>
      <w:r w:rsidR="006F166D">
        <w:rPr>
          <w:rFonts w:ascii="Times New Roman" w:hAnsi="Times New Roman" w:cs="Times New Roman"/>
          <w:sz w:val="28"/>
          <w:szCs w:val="28"/>
        </w:rPr>
        <w:t>8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ДТП, в которых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="00401903" w:rsidRPr="004A61AF">
        <w:rPr>
          <w:rFonts w:ascii="Times New Roman" w:hAnsi="Times New Roman" w:cs="Times New Roman"/>
          <w:sz w:val="28"/>
          <w:szCs w:val="28"/>
        </w:rPr>
        <w:t>1</w:t>
      </w:r>
      <w:r w:rsidR="00A93D91" w:rsidRPr="004A61AF">
        <w:rPr>
          <w:rFonts w:ascii="Times New Roman" w:hAnsi="Times New Roman" w:cs="Times New Roman"/>
          <w:sz w:val="28"/>
          <w:szCs w:val="28"/>
        </w:rPr>
        <w:t xml:space="preserve"> человек погиб</w:t>
      </w:r>
      <w:r w:rsidR="001626EA" w:rsidRPr="001626EA">
        <w:rPr>
          <w:rFonts w:ascii="Times New Roman" w:hAnsi="Times New Roman" w:cs="Times New Roman"/>
          <w:sz w:val="28"/>
          <w:szCs w:val="28"/>
        </w:rPr>
        <w:t>,</w:t>
      </w:r>
      <w:r w:rsidR="00EB2FE9">
        <w:rPr>
          <w:rFonts w:ascii="Times New Roman" w:hAnsi="Times New Roman" w:cs="Times New Roman"/>
          <w:sz w:val="28"/>
          <w:szCs w:val="28"/>
        </w:rPr>
        <w:t xml:space="preserve"> 2</w:t>
      </w:r>
      <w:r w:rsidR="006F166D">
        <w:rPr>
          <w:rFonts w:ascii="Times New Roman" w:hAnsi="Times New Roman" w:cs="Times New Roman"/>
          <w:sz w:val="28"/>
          <w:szCs w:val="28"/>
        </w:rPr>
        <w:t>5</w:t>
      </w:r>
      <w:r w:rsidR="00EB2FE9">
        <w:rPr>
          <w:rFonts w:ascii="Times New Roman" w:hAnsi="Times New Roman" w:cs="Times New Roman"/>
          <w:sz w:val="28"/>
          <w:szCs w:val="28"/>
        </w:rPr>
        <w:t xml:space="preserve"> </w:t>
      </w:r>
      <w:r w:rsidR="00BE7CE8" w:rsidRPr="004A61AF">
        <w:rPr>
          <w:rFonts w:ascii="Times New Roman" w:hAnsi="Times New Roman" w:cs="Times New Roman"/>
          <w:sz w:val="28"/>
          <w:szCs w:val="28"/>
        </w:rPr>
        <w:t>человек получили ранение</w:t>
      </w:r>
      <w:r w:rsidR="00D83B61">
        <w:rPr>
          <w:rFonts w:ascii="Times New Roman" w:hAnsi="Times New Roman" w:cs="Times New Roman"/>
          <w:sz w:val="28"/>
          <w:szCs w:val="28"/>
        </w:rPr>
        <w:t>,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</w:t>
      </w:r>
      <w:r w:rsidR="006F166D">
        <w:rPr>
          <w:rFonts w:ascii="Times New Roman" w:hAnsi="Times New Roman" w:cs="Times New Roman"/>
          <w:sz w:val="28"/>
          <w:szCs w:val="28"/>
        </w:rPr>
        <w:t xml:space="preserve">1 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ДТП </w:t>
      </w:r>
      <w:r w:rsidR="006F166D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BE7CE8" w:rsidRPr="004A61AF">
        <w:rPr>
          <w:rFonts w:ascii="Times New Roman" w:hAnsi="Times New Roman" w:cs="Times New Roman"/>
          <w:sz w:val="28"/>
          <w:szCs w:val="28"/>
        </w:rPr>
        <w:t>по вине водител</w:t>
      </w:r>
      <w:r w:rsidR="006F166D">
        <w:rPr>
          <w:rFonts w:ascii="Times New Roman" w:hAnsi="Times New Roman" w:cs="Times New Roman"/>
          <w:sz w:val="28"/>
          <w:szCs w:val="28"/>
        </w:rPr>
        <w:t>я</w:t>
      </w:r>
      <w:r w:rsidR="00BE7CE8" w:rsidRPr="004A61AF">
        <w:rPr>
          <w:rFonts w:ascii="Times New Roman" w:hAnsi="Times New Roman" w:cs="Times New Roman"/>
          <w:sz w:val="28"/>
          <w:szCs w:val="28"/>
        </w:rPr>
        <w:t>, находивш</w:t>
      </w:r>
      <w:r w:rsidR="006F166D">
        <w:rPr>
          <w:rFonts w:ascii="Times New Roman" w:hAnsi="Times New Roman" w:cs="Times New Roman"/>
          <w:sz w:val="28"/>
          <w:szCs w:val="28"/>
        </w:rPr>
        <w:t>егося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в состоянии опьянения</w:t>
      </w:r>
      <w:r w:rsidR="0082440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4A4E20" w14:textId="1846949A" w:rsidR="00007AA6" w:rsidRDefault="00EB2FE9" w:rsidP="00B76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166D">
        <w:rPr>
          <w:rFonts w:ascii="Times New Roman" w:hAnsi="Times New Roman" w:cs="Times New Roman"/>
          <w:sz w:val="28"/>
          <w:szCs w:val="28"/>
        </w:rPr>
        <w:t>З</w:t>
      </w:r>
      <w:r w:rsidR="006F166D" w:rsidRPr="004A61AF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6F166D">
        <w:rPr>
          <w:rFonts w:ascii="Times New Roman" w:hAnsi="Times New Roman" w:cs="Times New Roman"/>
          <w:sz w:val="28"/>
          <w:szCs w:val="28"/>
        </w:rPr>
        <w:t>1 д</w:t>
      </w:r>
      <w:r w:rsidR="000B2596">
        <w:rPr>
          <w:rFonts w:ascii="Times New Roman" w:hAnsi="Times New Roman" w:cs="Times New Roman"/>
          <w:sz w:val="28"/>
          <w:szCs w:val="28"/>
        </w:rPr>
        <w:t>орожно-транспортн</w:t>
      </w:r>
      <w:r w:rsidR="006F166D">
        <w:rPr>
          <w:rFonts w:ascii="Times New Roman" w:hAnsi="Times New Roman" w:cs="Times New Roman"/>
          <w:sz w:val="28"/>
          <w:szCs w:val="28"/>
        </w:rPr>
        <w:t>ое</w:t>
      </w:r>
      <w:r w:rsidR="000B2596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6F166D">
        <w:rPr>
          <w:rFonts w:ascii="Times New Roman" w:hAnsi="Times New Roman" w:cs="Times New Roman"/>
          <w:sz w:val="28"/>
          <w:szCs w:val="28"/>
        </w:rPr>
        <w:t>е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с участием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A403DB" w14:textId="217F4C2A" w:rsidR="00007AA6" w:rsidRPr="004A61AF" w:rsidRDefault="00BE7CE8" w:rsidP="00B76957">
      <w:pPr>
        <w:tabs>
          <w:tab w:val="left" w:pos="0"/>
        </w:tabs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A61AF">
        <w:rPr>
          <w:rFonts w:ascii="Times New Roman" w:eastAsia="Times New Roman" w:hAnsi="Times New Roman" w:cs="Times New Roman"/>
          <w:sz w:val="28"/>
          <w:szCs w:val="28"/>
        </w:rPr>
        <w:t>Исходя из анализа ДТП по видам имевшие место происшествия на территории Вилейского района относится</w:t>
      </w:r>
      <w:proofErr w:type="gramEnd"/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 к наезду на пешехода (2.0.2.0),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 xml:space="preserve"> наезд на препятствие (</w:t>
      </w:r>
      <w:r w:rsidR="006F166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>.0.</w:t>
      </w:r>
      <w:r w:rsidR="006F166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6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 опрокидывание (</w:t>
      </w:r>
      <w:r w:rsidR="006F16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>.0.</w:t>
      </w:r>
      <w:r w:rsidR="006F166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>.0),</w:t>
      </w:r>
      <w:r w:rsidR="000B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FE9" w:rsidRPr="004A61AF">
        <w:rPr>
          <w:rFonts w:ascii="Times New Roman" w:eastAsia="Times New Roman" w:hAnsi="Times New Roman" w:cs="Times New Roman"/>
          <w:sz w:val="28"/>
          <w:szCs w:val="28"/>
        </w:rPr>
        <w:t>столкновение на пересечении автодорог (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EB2FE9" w:rsidRPr="004A61AF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2FE9" w:rsidRPr="004A61AF">
        <w:rPr>
          <w:rFonts w:ascii="Times New Roman" w:eastAsia="Times New Roman" w:hAnsi="Times New Roman" w:cs="Times New Roman"/>
          <w:sz w:val="28"/>
          <w:szCs w:val="28"/>
        </w:rPr>
        <w:t>.0)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4E43" w:rsidRPr="004A61AF">
        <w:rPr>
          <w:rFonts w:ascii="Times New Roman" w:eastAsia="Times New Roman" w:hAnsi="Times New Roman" w:cs="Times New Roman"/>
          <w:sz w:val="28"/>
          <w:szCs w:val="28"/>
        </w:rPr>
        <w:t>столкновение лобовое (1.0.1.0),</w:t>
      </w:r>
      <w:r w:rsidR="00EB2FE9">
        <w:rPr>
          <w:rFonts w:ascii="Times New Roman" w:eastAsia="Times New Roman" w:hAnsi="Times New Roman" w:cs="Times New Roman"/>
          <w:sz w:val="28"/>
          <w:szCs w:val="28"/>
        </w:rPr>
        <w:t xml:space="preserve"> наезд на велосипедиста (1.0.1.0)</w:t>
      </w:r>
      <w:r w:rsidR="008E4E43" w:rsidRPr="004A61A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34C76C" w14:textId="4086EE11" w:rsidR="00007AA6" w:rsidRPr="004A61AF" w:rsidRDefault="00BE7CE8" w:rsidP="00B7695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F21E83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 совершенных ДТП</w:t>
      </w:r>
      <w:proofErr w:type="gramEnd"/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 причинами явились неправильный выбор безопасной скорости движения (</w:t>
      </w:r>
      <w:r w:rsidR="00F21E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>.0.</w:t>
      </w:r>
      <w:r w:rsidR="00F21E8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.0), по причине нарушения ПДД пешеходами, велосипедистами (1.0.1.0), по причине </w:t>
      </w:r>
      <w:proofErr w:type="spellStart"/>
      <w:r w:rsidRPr="004A61AF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преимущества в движении пешеходу (1.0.1.0)</w:t>
      </w:r>
      <w:r w:rsidR="008E4E43" w:rsidRPr="004A61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4E43" w:rsidRPr="004A61AF">
        <w:rPr>
          <w:rFonts w:ascii="Times New Roman" w:eastAsia="Times New Roman" w:hAnsi="Times New Roman" w:cs="Times New Roman"/>
          <w:sz w:val="28"/>
          <w:szCs w:val="28"/>
        </w:rPr>
        <w:t>рушение правил обгона (</w:t>
      </w:r>
      <w:r w:rsidR="00FB7AE9" w:rsidRPr="004A61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4E43" w:rsidRPr="004A61AF">
        <w:rPr>
          <w:rFonts w:ascii="Times New Roman" w:eastAsia="Times New Roman" w:hAnsi="Times New Roman" w:cs="Times New Roman"/>
          <w:sz w:val="28"/>
          <w:szCs w:val="28"/>
        </w:rPr>
        <w:t>.0.</w:t>
      </w:r>
      <w:r w:rsidR="00FB7AE9" w:rsidRPr="004A61A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4E43" w:rsidRPr="004A61AF">
        <w:rPr>
          <w:rFonts w:ascii="Times New Roman" w:eastAsia="Times New Roman" w:hAnsi="Times New Roman" w:cs="Times New Roman"/>
          <w:sz w:val="28"/>
          <w:szCs w:val="28"/>
        </w:rPr>
        <w:t>.0), нарушение правил</w:t>
      </w:r>
      <w:r w:rsidR="00FB7AE9" w:rsidRPr="004A61AF">
        <w:rPr>
          <w:rFonts w:ascii="Times New Roman" w:eastAsia="Times New Roman" w:hAnsi="Times New Roman" w:cs="Times New Roman"/>
          <w:sz w:val="28"/>
          <w:szCs w:val="28"/>
        </w:rPr>
        <w:t xml:space="preserve"> проезда перекрестков (</w:t>
      </w:r>
      <w:r w:rsidR="007C3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7AE9" w:rsidRPr="004A61AF">
        <w:rPr>
          <w:rFonts w:ascii="Times New Roman" w:eastAsia="Times New Roman" w:hAnsi="Times New Roman" w:cs="Times New Roman"/>
          <w:sz w:val="28"/>
          <w:szCs w:val="28"/>
        </w:rPr>
        <w:t>.0.</w:t>
      </w:r>
      <w:r w:rsidR="007C3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7AE9" w:rsidRPr="004A61AF">
        <w:rPr>
          <w:rFonts w:ascii="Times New Roman" w:eastAsia="Times New Roman" w:hAnsi="Times New Roman" w:cs="Times New Roman"/>
          <w:sz w:val="28"/>
          <w:szCs w:val="28"/>
        </w:rPr>
        <w:t>.0), из-за тех</w:t>
      </w:r>
      <w:r w:rsidR="000B2596">
        <w:rPr>
          <w:rFonts w:ascii="Times New Roman" w:eastAsia="Times New Roman" w:hAnsi="Times New Roman" w:cs="Times New Roman"/>
          <w:sz w:val="28"/>
          <w:szCs w:val="28"/>
        </w:rPr>
        <w:t xml:space="preserve">нической </w:t>
      </w:r>
      <w:r w:rsidR="00FB7AE9" w:rsidRPr="004A61AF">
        <w:rPr>
          <w:rFonts w:ascii="Times New Roman" w:eastAsia="Times New Roman" w:hAnsi="Times New Roman" w:cs="Times New Roman"/>
          <w:sz w:val="28"/>
          <w:szCs w:val="28"/>
        </w:rPr>
        <w:t xml:space="preserve">неисправности </w:t>
      </w:r>
      <w:r w:rsidR="000B2596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 </w:t>
      </w:r>
      <w:r w:rsidR="00FB7AE9" w:rsidRPr="004A61AF">
        <w:rPr>
          <w:rFonts w:ascii="Times New Roman" w:eastAsia="Times New Roman" w:hAnsi="Times New Roman" w:cs="Times New Roman"/>
          <w:sz w:val="28"/>
          <w:szCs w:val="28"/>
        </w:rPr>
        <w:t>(1.1.1.0).</w:t>
      </w:r>
    </w:p>
    <w:p w14:paraId="54D32C10" w14:textId="39026622" w:rsidR="00007AA6" w:rsidRDefault="007C3788" w:rsidP="00B7695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а</w:t>
      </w:r>
      <w:r w:rsidR="00BE7CE8" w:rsidRPr="004A61AF">
        <w:rPr>
          <w:rFonts w:ascii="Times New Roman" w:eastAsia="Times New Roman" w:hAnsi="Times New Roman" w:cs="Times New Roman"/>
          <w:sz w:val="28"/>
          <w:szCs w:val="28"/>
        </w:rPr>
        <w:t>варийные дни:</w:t>
      </w:r>
      <w:r w:rsidR="00824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суббота 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(</w:t>
      </w:r>
      <w:r w:rsidR="00F21E8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21E8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воскресенье (</w:t>
      </w:r>
      <w:r w:rsidR="00F21E8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.0.</w:t>
      </w:r>
      <w:r w:rsidR="00F21E8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.0), </w:t>
      </w:r>
      <w:r w:rsidR="00824408">
        <w:rPr>
          <w:rFonts w:ascii="Times New Roman" w:eastAsia="Times New Roman" w:hAnsi="Times New Roman" w:cs="Times New Roman"/>
          <w:sz w:val="28"/>
          <w:szCs w:val="28"/>
        </w:rPr>
        <w:t>среда (3.0.3.0)</w:t>
      </w:r>
      <w:r w:rsidR="00824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 xml:space="preserve"> (2.0.2.0)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четверг 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(2.0.5.0)</w:t>
      </w:r>
      <w:r>
        <w:rPr>
          <w:rFonts w:ascii="Times New Roman" w:eastAsia="Times New Roman" w:hAnsi="Times New Roman" w:cs="Times New Roman"/>
          <w:sz w:val="28"/>
          <w:szCs w:val="28"/>
        </w:rPr>
        <w:t>. Наиболее а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>варийн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4A61AF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08:00-09:00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 xml:space="preserve"> (3.0.3.0)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 xml:space="preserve"> 17:00-18:00 (3.0.3.0), 13:00-14:00 (2.0.2.0), 14:00-15:00 (2.0.2.0).</w:t>
      </w:r>
      <w:r w:rsidR="000B2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В черте г. Вилейка произошло 4 ДТП (4.0.6.0), в сельских населенных пунктах 1 ДТП (1.0.1.0), н</w:t>
      </w:r>
      <w:r w:rsidR="00BE7CE8" w:rsidRPr="004A61AF">
        <w:rPr>
          <w:rFonts w:ascii="Times New Roman" w:eastAsia="Times New Roman" w:hAnsi="Times New Roman" w:cs="Times New Roman"/>
          <w:sz w:val="28"/>
          <w:szCs w:val="28"/>
        </w:rPr>
        <w:t>а автодорогах местного значения (Н)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 xml:space="preserve"> произошло </w:t>
      </w:r>
      <w:r w:rsidR="007D43FA">
        <w:rPr>
          <w:rFonts w:ascii="Times New Roman" w:eastAsia="Times New Roman" w:hAnsi="Times New Roman" w:cs="Times New Roman"/>
          <w:sz w:val="28"/>
          <w:szCs w:val="28"/>
        </w:rPr>
        <w:t>7</w:t>
      </w:r>
      <w:r w:rsidR="00C12C57">
        <w:rPr>
          <w:rFonts w:ascii="Times New Roman" w:eastAsia="Times New Roman" w:hAnsi="Times New Roman" w:cs="Times New Roman"/>
          <w:sz w:val="28"/>
          <w:szCs w:val="28"/>
        </w:rPr>
        <w:t xml:space="preserve"> ДТП 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D43F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.0.10.0), н</w:t>
      </w:r>
      <w:r w:rsidR="005B44A1" w:rsidRPr="004A61AF">
        <w:rPr>
          <w:rFonts w:ascii="Times New Roman" w:eastAsia="Times New Roman" w:hAnsi="Times New Roman" w:cs="Times New Roman"/>
          <w:sz w:val="28"/>
          <w:szCs w:val="28"/>
        </w:rPr>
        <w:t xml:space="preserve">а автодорогах 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="005B44A1" w:rsidRPr="004A61AF">
        <w:rPr>
          <w:rFonts w:ascii="Times New Roman" w:eastAsia="Times New Roman" w:hAnsi="Times New Roman" w:cs="Times New Roman"/>
          <w:sz w:val="28"/>
          <w:szCs w:val="28"/>
        </w:rPr>
        <w:t xml:space="preserve"> значения (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44A1" w:rsidRPr="004A61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 xml:space="preserve"> произошло </w:t>
      </w:r>
      <w:r w:rsidR="007D43F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 xml:space="preserve"> ДТП (</w:t>
      </w:r>
      <w:r w:rsidR="007D43F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D43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3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4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BA29490" w14:textId="5713F6DA" w:rsidR="00824408" w:rsidRPr="004A61AF" w:rsidRDefault="00824408" w:rsidP="00824408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A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восемь</w:t>
      </w:r>
      <w:r w:rsidRPr="004A61AF">
        <w:rPr>
          <w:rFonts w:ascii="Times New Roman" w:hAnsi="Times New Roman" w:cs="Times New Roman"/>
          <w:sz w:val="28"/>
          <w:szCs w:val="28"/>
        </w:rPr>
        <w:t xml:space="preserve"> месяцев 2022 года на территории Вилейского района количество 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>совершенных дорожно-транспортных происшествий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pacing w:val="-2"/>
          <w:sz w:val="28"/>
          <w:szCs w:val="28"/>
        </w:rPr>
        <w:t>с 13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18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погибших снизилось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 2 </w:t>
      </w:r>
      <w:r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 xml:space="preserve"> 1, </w:t>
      </w:r>
      <w:r>
        <w:rPr>
          <w:rFonts w:ascii="Times New Roman" w:hAnsi="Times New Roman" w:cs="Times New Roman"/>
          <w:spacing w:val="-2"/>
          <w:sz w:val="28"/>
          <w:szCs w:val="28"/>
        </w:rPr>
        <w:t>количество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 xml:space="preserve"> раненых в </w:t>
      </w:r>
      <w:r>
        <w:rPr>
          <w:rFonts w:ascii="Times New Roman" w:hAnsi="Times New Roman" w:cs="Times New Roman"/>
          <w:spacing w:val="-2"/>
          <w:sz w:val="28"/>
          <w:szCs w:val="28"/>
        </w:rPr>
        <w:t>ДТП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 xml:space="preserve"> граждан увеличилось </w:t>
      </w:r>
      <w:r>
        <w:rPr>
          <w:rFonts w:ascii="Times New Roman" w:hAnsi="Times New Roman" w:cs="Times New Roman"/>
          <w:spacing w:val="-2"/>
          <w:sz w:val="28"/>
          <w:szCs w:val="28"/>
        </w:rPr>
        <w:t>с 15 до 25</w:t>
      </w:r>
      <w:r w:rsidRPr="004A61A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72A1767" w14:textId="77777777" w:rsidR="00824408" w:rsidRPr="00A82AA0" w:rsidRDefault="00824408" w:rsidP="00824408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1AF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причиной совершенных ДТП и тяжесть наступивших последствий обусловлена нарушением водителями ПДД, в части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превышения либо </w:t>
      </w:r>
      <w:r w:rsidRPr="004A61AF">
        <w:rPr>
          <w:rFonts w:ascii="Times New Roman" w:hAnsi="Times New Roman" w:cs="Times New Roman"/>
          <w:spacing w:val="-4"/>
          <w:sz w:val="28"/>
          <w:szCs w:val="28"/>
        </w:rPr>
        <w:t>не правильного выбора скорости движения с учетом дорожных условий, нарушений правил обгона, нарушения ПДД пешеходами,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A61AF">
        <w:rPr>
          <w:rFonts w:ascii="Times New Roman" w:hAnsi="Times New Roman" w:cs="Times New Roman"/>
          <w:spacing w:val="-4"/>
          <w:sz w:val="28"/>
          <w:szCs w:val="28"/>
        </w:rPr>
        <w:t xml:space="preserve">по причине </w:t>
      </w:r>
      <w:proofErr w:type="spellStart"/>
      <w:r w:rsidRPr="004A61AF">
        <w:rPr>
          <w:rFonts w:ascii="Times New Roman" w:hAnsi="Times New Roman" w:cs="Times New Roman"/>
          <w:spacing w:val="-4"/>
          <w:sz w:val="28"/>
          <w:szCs w:val="28"/>
        </w:rPr>
        <w:t>непредоставления</w:t>
      </w:r>
      <w:proofErr w:type="spellEnd"/>
      <w:r w:rsidRPr="004A61AF">
        <w:rPr>
          <w:rFonts w:ascii="Times New Roman" w:hAnsi="Times New Roman" w:cs="Times New Roman"/>
          <w:spacing w:val="-4"/>
          <w:sz w:val="28"/>
          <w:szCs w:val="28"/>
        </w:rPr>
        <w:t xml:space="preserve"> преимущества в движении пешеходу, нарушений правил проезда перекрестков.</w:t>
      </w:r>
    </w:p>
    <w:p w14:paraId="444E33A2" w14:textId="76FEAE47" w:rsidR="00E94789" w:rsidRDefault="00BE7CE8" w:rsidP="00B7695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451">
        <w:rPr>
          <w:rFonts w:ascii="Times New Roman" w:hAnsi="Times New Roman" w:cs="Times New Roman"/>
          <w:sz w:val="28"/>
          <w:szCs w:val="28"/>
        </w:rPr>
        <w:t>В целях укрепления</w:t>
      </w:r>
      <w:r w:rsidRPr="004A61AF">
        <w:rPr>
          <w:rFonts w:ascii="Times New Roman" w:hAnsi="Times New Roman" w:cs="Times New Roman"/>
          <w:sz w:val="28"/>
          <w:szCs w:val="28"/>
        </w:rPr>
        <w:t xml:space="preserve"> транспортной дисциплины </w:t>
      </w:r>
      <w:r w:rsidR="00A82AA0">
        <w:rPr>
          <w:rFonts w:ascii="Times New Roman" w:hAnsi="Times New Roman" w:cs="Times New Roman"/>
          <w:sz w:val="28"/>
          <w:szCs w:val="28"/>
        </w:rPr>
        <w:t xml:space="preserve">сотрудниками ОГАИ Вилейского РОВД </w:t>
      </w:r>
      <w:r w:rsidRPr="004A61AF">
        <w:rPr>
          <w:rFonts w:ascii="Times New Roman" w:hAnsi="Times New Roman" w:cs="Times New Roman"/>
          <w:sz w:val="28"/>
          <w:szCs w:val="28"/>
        </w:rPr>
        <w:t xml:space="preserve">пресечено всего </w:t>
      </w:r>
      <w:r w:rsidR="0046634D" w:rsidRPr="0046634D">
        <w:rPr>
          <w:rFonts w:ascii="Times New Roman" w:hAnsi="Times New Roman" w:cs="Times New Roman"/>
          <w:sz w:val="28"/>
          <w:szCs w:val="28"/>
        </w:rPr>
        <w:t>4</w:t>
      </w:r>
      <w:r w:rsidR="006A4451">
        <w:rPr>
          <w:rFonts w:ascii="Times New Roman" w:hAnsi="Times New Roman" w:cs="Times New Roman"/>
          <w:sz w:val="28"/>
          <w:szCs w:val="28"/>
        </w:rPr>
        <w:t>692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="00922A32" w:rsidRPr="004A61AF">
        <w:rPr>
          <w:rFonts w:ascii="Times New Roman" w:hAnsi="Times New Roman" w:cs="Times New Roman"/>
          <w:sz w:val="28"/>
          <w:szCs w:val="28"/>
        </w:rPr>
        <w:t>нарушений</w:t>
      </w:r>
      <w:r w:rsidRPr="004A61AF">
        <w:rPr>
          <w:rFonts w:ascii="Times New Roman" w:hAnsi="Times New Roman" w:cs="Times New Roman"/>
          <w:sz w:val="28"/>
          <w:szCs w:val="28"/>
        </w:rPr>
        <w:t xml:space="preserve"> ПДД</w:t>
      </w:r>
      <w:r w:rsidRPr="0046634D">
        <w:rPr>
          <w:rFonts w:ascii="Times New Roman" w:hAnsi="Times New Roman" w:cs="Times New Roman"/>
          <w:sz w:val="28"/>
          <w:szCs w:val="28"/>
        </w:rPr>
        <w:t>.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Pr="004A61AF">
        <w:rPr>
          <w:rFonts w:ascii="Times New Roman" w:hAnsi="Times New Roman" w:cs="Times New Roman"/>
          <w:sz w:val="28"/>
          <w:szCs w:val="28"/>
        </w:rPr>
        <w:t xml:space="preserve">Задержано </w:t>
      </w:r>
      <w:r w:rsidR="006A4451">
        <w:rPr>
          <w:rFonts w:ascii="Times New Roman" w:hAnsi="Times New Roman" w:cs="Times New Roman"/>
          <w:sz w:val="28"/>
          <w:szCs w:val="28"/>
        </w:rPr>
        <w:t>54</w:t>
      </w:r>
      <w:r w:rsidRPr="004A61AF">
        <w:rPr>
          <w:rFonts w:ascii="Times New Roman" w:hAnsi="Times New Roman" w:cs="Times New Roman"/>
          <w:sz w:val="28"/>
          <w:szCs w:val="28"/>
        </w:rPr>
        <w:t xml:space="preserve"> водител</w:t>
      </w:r>
      <w:r w:rsidR="00D83B61">
        <w:rPr>
          <w:rFonts w:ascii="Times New Roman" w:hAnsi="Times New Roman" w:cs="Times New Roman"/>
          <w:sz w:val="28"/>
          <w:szCs w:val="28"/>
        </w:rPr>
        <w:t>я</w:t>
      </w:r>
      <w:r w:rsidRPr="004A61AF">
        <w:rPr>
          <w:rFonts w:ascii="Times New Roman" w:hAnsi="Times New Roman" w:cs="Times New Roman"/>
          <w:sz w:val="28"/>
          <w:szCs w:val="28"/>
        </w:rPr>
        <w:t xml:space="preserve"> в состоянии опьянения</w:t>
      </w:r>
      <w:r w:rsidRPr="00433D2F">
        <w:rPr>
          <w:rFonts w:ascii="Times New Roman" w:hAnsi="Times New Roman" w:cs="Times New Roman"/>
          <w:sz w:val="28"/>
          <w:szCs w:val="28"/>
        </w:rPr>
        <w:t>,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="00433D2F" w:rsidRPr="00433D2F">
        <w:rPr>
          <w:rFonts w:ascii="Times New Roman" w:hAnsi="Times New Roman" w:cs="Times New Roman"/>
          <w:sz w:val="28"/>
          <w:szCs w:val="28"/>
        </w:rPr>
        <w:t>1</w:t>
      </w:r>
      <w:r w:rsidR="006A4451">
        <w:rPr>
          <w:rFonts w:ascii="Times New Roman" w:hAnsi="Times New Roman" w:cs="Times New Roman"/>
          <w:sz w:val="28"/>
          <w:szCs w:val="28"/>
        </w:rPr>
        <w:t>76</w:t>
      </w:r>
      <w:r w:rsidRPr="004A61AF">
        <w:rPr>
          <w:rFonts w:ascii="Times New Roman" w:hAnsi="Times New Roman" w:cs="Times New Roman"/>
          <w:sz w:val="28"/>
          <w:szCs w:val="28"/>
        </w:rPr>
        <w:t xml:space="preserve"> не имеющих права управления, из которых 2 водителя совершили правонарушение повторно в течение года после наложение административного взыскания по ч. </w:t>
      </w:r>
      <w:r w:rsidR="00F71E84" w:rsidRPr="004A61AF">
        <w:rPr>
          <w:rFonts w:ascii="Times New Roman" w:hAnsi="Times New Roman" w:cs="Times New Roman"/>
          <w:sz w:val="28"/>
          <w:szCs w:val="28"/>
        </w:rPr>
        <w:t>2</w:t>
      </w:r>
      <w:r w:rsidRPr="004A61AF">
        <w:rPr>
          <w:rFonts w:ascii="Times New Roman" w:hAnsi="Times New Roman" w:cs="Times New Roman"/>
          <w:sz w:val="28"/>
          <w:szCs w:val="28"/>
        </w:rPr>
        <w:t xml:space="preserve"> ст. 18.14 КоАП Республики Беларусь, ответственность за которые предусмотрена ч.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Pr="004A61AF">
        <w:rPr>
          <w:rFonts w:ascii="Times New Roman" w:hAnsi="Times New Roman" w:cs="Times New Roman"/>
          <w:sz w:val="28"/>
          <w:szCs w:val="28"/>
        </w:rPr>
        <w:t>1 ст.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Pr="004A61AF">
        <w:rPr>
          <w:rFonts w:ascii="Times New Roman" w:hAnsi="Times New Roman" w:cs="Times New Roman"/>
          <w:sz w:val="28"/>
          <w:szCs w:val="28"/>
        </w:rPr>
        <w:t>317</w:t>
      </w:r>
      <w:r w:rsidRPr="004A61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A61AF">
        <w:rPr>
          <w:rFonts w:ascii="Times New Roman" w:hAnsi="Times New Roman" w:cs="Times New Roman"/>
          <w:sz w:val="28"/>
          <w:szCs w:val="28"/>
        </w:rPr>
        <w:t xml:space="preserve"> УК Республики Беларусь. Выявлено </w:t>
      </w:r>
      <w:r w:rsidR="00433D2F" w:rsidRPr="00433D2F">
        <w:rPr>
          <w:rFonts w:ascii="Times New Roman" w:hAnsi="Times New Roman" w:cs="Times New Roman"/>
          <w:sz w:val="28"/>
          <w:szCs w:val="28"/>
        </w:rPr>
        <w:t>3</w:t>
      </w:r>
      <w:r w:rsidR="006A4451">
        <w:rPr>
          <w:rFonts w:ascii="Times New Roman" w:hAnsi="Times New Roman" w:cs="Times New Roman"/>
          <w:sz w:val="28"/>
          <w:szCs w:val="28"/>
        </w:rPr>
        <w:t>44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="000B2596" w:rsidRPr="004A61AF">
        <w:rPr>
          <w:rFonts w:ascii="Times New Roman" w:hAnsi="Times New Roman" w:cs="Times New Roman"/>
          <w:sz w:val="28"/>
          <w:szCs w:val="28"/>
        </w:rPr>
        <w:t>нарушения</w:t>
      </w:r>
      <w:r w:rsidRPr="004A61AF">
        <w:rPr>
          <w:rFonts w:ascii="Times New Roman" w:hAnsi="Times New Roman" w:cs="Times New Roman"/>
          <w:sz w:val="28"/>
          <w:szCs w:val="28"/>
        </w:rPr>
        <w:t xml:space="preserve">, совершенных </w:t>
      </w:r>
      <w:r w:rsidR="00D83B61">
        <w:rPr>
          <w:rFonts w:ascii="Times New Roman" w:hAnsi="Times New Roman" w:cs="Times New Roman"/>
          <w:sz w:val="28"/>
          <w:szCs w:val="28"/>
        </w:rPr>
        <w:t>наиболее уязвимой</w:t>
      </w:r>
      <w:r w:rsidRPr="004A61AF">
        <w:rPr>
          <w:rFonts w:ascii="Times New Roman" w:hAnsi="Times New Roman" w:cs="Times New Roman"/>
          <w:sz w:val="28"/>
          <w:szCs w:val="28"/>
        </w:rPr>
        <w:t xml:space="preserve"> категорией участников дорожного движения, из которых </w:t>
      </w:r>
      <w:r w:rsidR="00433D2F" w:rsidRPr="00433D2F">
        <w:rPr>
          <w:rFonts w:ascii="Times New Roman" w:hAnsi="Times New Roman" w:cs="Times New Roman"/>
          <w:sz w:val="28"/>
          <w:szCs w:val="28"/>
        </w:rPr>
        <w:t>1</w:t>
      </w:r>
      <w:r w:rsidR="006A4451">
        <w:rPr>
          <w:rFonts w:ascii="Times New Roman" w:hAnsi="Times New Roman" w:cs="Times New Roman"/>
          <w:sz w:val="28"/>
          <w:szCs w:val="28"/>
        </w:rPr>
        <w:t>45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Pr="004A61AF">
        <w:rPr>
          <w:rFonts w:ascii="Times New Roman" w:hAnsi="Times New Roman" w:cs="Times New Roman"/>
          <w:sz w:val="28"/>
          <w:szCs w:val="28"/>
        </w:rPr>
        <w:t>нарушени</w:t>
      </w:r>
      <w:r w:rsidR="00D83B61">
        <w:rPr>
          <w:rFonts w:ascii="Times New Roman" w:hAnsi="Times New Roman" w:cs="Times New Roman"/>
          <w:sz w:val="28"/>
          <w:szCs w:val="28"/>
        </w:rPr>
        <w:t>й</w:t>
      </w:r>
      <w:r w:rsidRPr="004A61AF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D83B61">
        <w:rPr>
          <w:rFonts w:ascii="Times New Roman" w:hAnsi="Times New Roman" w:cs="Times New Roman"/>
          <w:sz w:val="28"/>
          <w:szCs w:val="28"/>
        </w:rPr>
        <w:t>ы</w:t>
      </w:r>
      <w:r w:rsidRPr="004A61AF">
        <w:rPr>
          <w:rFonts w:ascii="Times New Roman" w:hAnsi="Times New Roman" w:cs="Times New Roman"/>
          <w:sz w:val="28"/>
          <w:szCs w:val="28"/>
        </w:rPr>
        <w:t xml:space="preserve"> лицами в со</w:t>
      </w:r>
      <w:r w:rsidR="00A82AA0">
        <w:rPr>
          <w:rFonts w:ascii="Times New Roman" w:hAnsi="Times New Roman" w:cs="Times New Roman"/>
          <w:sz w:val="28"/>
          <w:szCs w:val="28"/>
        </w:rPr>
        <w:t>стоянии алкогольного опьянения.</w:t>
      </w:r>
    </w:p>
    <w:p w14:paraId="071FB52E" w14:textId="3AA745F9" w:rsidR="00007AA6" w:rsidRPr="004A61AF" w:rsidRDefault="00BE7CE8" w:rsidP="00B7695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D2F">
        <w:rPr>
          <w:rFonts w:ascii="Times New Roman" w:hAnsi="Times New Roman" w:cs="Times New Roman"/>
          <w:sz w:val="28"/>
          <w:szCs w:val="28"/>
        </w:rPr>
        <w:lastRenderedPageBreak/>
        <w:t xml:space="preserve">Пресечено </w:t>
      </w:r>
      <w:r w:rsidR="006A4451">
        <w:rPr>
          <w:rFonts w:ascii="Times New Roman" w:hAnsi="Times New Roman" w:cs="Times New Roman"/>
          <w:sz w:val="28"/>
          <w:szCs w:val="28"/>
        </w:rPr>
        <w:t>60</w:t>
      </w:r>
      <w:r w:rsidRPr="00433D2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0B2596">
        <w:rPr>
          <w:rFonts w:ascii="Times New Roman" w:hAnsi="Times New Roman" w:cs="Times New Roman"/>
          <w:sz w:val="28"/>
          <w:szCs w:val="28"/>
        </w:rPr>
        <w:t>й</w:t>
      </w:r>
      <w:r w:rsidRPr="004A61AF">
        <w:rPr>
          <w:rFonts w:ascii="Times New Roman" w:hAnsi="Times New Roman" w:cs="Times New Roman"/>
          <w:sz w:val="28"/>
          <w:szCs w:val="28"/>
        </w:rPr>
        <w:t xml:space="preserve"> правил проезда пешеходных переходов</w:t>
      </w:r>
      <w:r w:rsidR="000B2596">
        <w:rPr>
          <w:rFonts w:ascii="Times New Roman" w:hAnsi="Times New Roman" w:cs="Times New Roman"/>
          <w:sz w:val="28"/>
          <w:szCs w:val="28"/>
        </w:rPr>
        <w:t>,</w:t>
      </w:r>
      <w:r w:rsidRPr="004A61AF">
        <w:rPr>
          <w:rFonts w:ascii="Times New Roman" w:hAnsi="Times New Roman" w:cs="Times New Roman"/>
          <w:sz w:val="28"/>
          <w:szCs w:val="28"/>
        </w:rPr>
        <w:t xml:space="preserve"> </w:t>
      </w:r>
      <w:r w:rsidR="00433D2F" w:rsidRPr="00433D2F">
        <w:rPr>
          <w:rFonts w:ascii="Times New Roman" w:hAnsi="Times New Roman" w:cs="Times New Roman"/>
          <w:sz w:val="28"/>
          <w:szCs w:val="28"/>
        </w:rPr>
        <w:t>2</w:t>
      </w:r>
      <w:r w:rsidR="006A4451">
        <w:rPr>
          <w:rFonts w:ascii="Times New Roman" w:hAnsi="Times New Roman" w:cs="Times New Roman"/>
          <w:sz w:val="28"/>
          <w:szCs w:val="28"/>
        </w:rPr>
        <w:t>30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="00B80ACD" w:rsidRPr="004A61AF">
        <w:rPr>
          <w:rFonts w:ascii="Times New Roman" w:hAnsi="Times New Roman" w:cs="Times New Roman"/>
          <w:sz w:val="28"/>
          <w:szCs w:val="28"/>
        </w:rPr>
        <w:t>нарушени</w:t>
      </w:r>
      <w:r w:rsidR="000B2596">
        <w:rPr>
          <w:rFonts w:ascii="Times New Roman" w:hAnsi="Times New Roman" w:cs="Times New Roman"/>
          <w:sz w:val="28"/>
          <w:szCs w:val="28"/>
        </w:rPr>
        <w:t>й</w:t>
      </w:r>
      <w:r w:rsidRPr="004A61AF">
        <w:rPr>
          <w:rFonts w:ascii="Times New Roman" w:hAnsi="Times New Roman" w:cs="Times New Roman"/>
          <w:sz w:val="28"/>
          <w:szCs w:val="28"/>
        </w:rPr>
        <w:t xml:space="preserve"> правил перевозки детей</w:t>
      </w:r>
      <w:r w:rsidR="000B2596">
        <w:rPr>
          <w:rFonts w:ascii="Times New Roman" w:hAnsi="Times New Roman" w:cs="Times New Roman"/>
          <w:sz w:val="28"/>
          <w:szCs w:val="28"/>
        </w:rPr>
        <w:t>,</w:t>
      </w:r>
      <w:r w:rsidRPr="004A61AF">
        <w:rPr>
          <w:rFonts w:ascii="Times New Roman" w:hAnsi="Times New Roman" w:cs="Times New Roman"/>
          <w:sz w:val="28"/>
          <w:szCs w:val="28"/>
        </w:rPr>
        <w:t xml:space="preserve"> </w:t>
      </w:r>
      <w:r w:rsidR="006A4451">
        <w:rPr>
          <w:rFonts w:ascii="Times New Roman" w:hAnsi="Times New Roman" w:cs="Times New Roman"/>
          <w:sz w:val="28"/>
          <w:szCs w:val="28"/>
        </w:rPr>
        <w:t>552</w:t>
      </w:r>
      <w:r w:rsidR="000B2596">
        <w:rPr>
          <w:rFonts w:ascii="Times New Roman" w:hAnsi="Times New Roman" w:cs="Times New Roman"/>
          <w:sz w:val="28"/>
          <w:szCs w:val="28"/>
        </w:rPr>
        <w:t xml:space="preserve"> нарушений скоростного режима,</w:t>
      </w:r>
      <w:r w:rsidRPr="004A61AF">
        <w:rPr>
          <w:rFonts w:ascii="Times New Roman" w:hAnsi="Times New Roman" w:cs="Times New Roman"/>
          <w:sz w:val="28"/>
          <w:szCs w:val="28"/>
        </w:rPr>
        <w:t xml:space="preserve"> </w:t>
      </w:r>
      <w:r w:rsidR="00CB5C46" w:rsidRPr="00CB5C46">
        <w:rPr>
          <w:rFonts w:ascii="Times New Roman" w:hAnsi="Times New Roman" w:cs="Times New Roman"/>
          <w:sz w:val="28"/>
          <w:szCs w:val="28"/>
        </w:rPr>
        <w:t>6</w:t>
      </w:r>
      <w:r w:rsidR="006A4451">
        <w:rPr>
          <w:rFonts w:ascii="Times New Roman" w:hAnsi="Times New Roman" w:cs="Times New Roman"/>
          <w:sz w:val="28"/>
          <w:szCs w:val="28"/>
        </w:rPr>
        <w:t>7</w:t>
      </w:r>
      <w:r w:rsidR="000B2596">
        <w:rPr>
          <w:rFonts w:ascii="Times New Roman" w:hAnsi="Times New Roman" w:cs="Times New Roman"/>
          <w:sz w:val="28"/>
          <w:szCs w:val="28"/>
        </w:rPr>
        <w:t xml:space="preserve"> </w:t>
      </w:r>
      <w:r w:rsidRPr="004A61AF">
        <w:rPr>
          <w:rFonts w:ascii="Times New Roman" w:hAnsi="Times New Roman" w:cs="Times New Roman"/>
          <w:sz w:val="28"/>
          <w:szCs w:val="28"/>
        </w:rPr>
        <w:t>нарушени</w:t>
      </w:r>
      <w:r w:rsidR="00D83B61">
        <w:rPr>
          <w:rFonts w:ascii="Times New Roman" w:hAnsi="Times New Roman" w:cs="Times New Roman"/>
          <w:sz w:val="28"/>
          <w:szCs w:val="28"/>
        </w:rPr>
        <w:t>й</w:t>
      </w:r>
      <w:r w:rsidRPr="004A61AF">
        <w:rPr>
          <w:rFonts w:ascii="Times New Roman" w:hAnsi="Times New Roman" w:cs="Times New Roman"/>
          <w:sz w:val="28"/>
          <w:szCs w:val="28"/>
        </w:rPr>
        <w:t xml:space="preserve"> правил обгона.</w:t>
      </w:r>
    </w:p>
    <w:p w14:paraId="66766BB1" w14:textId="28BC740D" w:rsidR="00007AA6" w:rsidRPr="004A61AF" w:rsidRDefault="007B7FC8" w:rsidP="00B7695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085">
        <w:rPr>
          <w:rFonts w:ascii="Times New Roman" w:hAnsi="Times New Roman" w:cs="Times New Roman"/>
          <w:sz w:val="28"/>
          <w:szCs w:val="28"/>
        </w:rPr>
        <w:t>Проведено</w:t>
      </w:r>
      <w:r w:rsidRPr="004A61AF">
        <w:rPr>
          <w:rFonts w:ascii="Times New Roman" w:hAnsi="Times New Roman" w:cs="Times New Roman"/>
          <w:sz w:val="28"/>
          <w:szCs w:val="28"/>
        </w:rPr>
        <w:t xml:space="preserve"> </w:t>
      </w:r>
      <w:r w:rsidR="00C13537">
        <w:rPr>
          <w:rFonts w:ascii="Times New Roman" w:hAnsi="Times New Roman" w:cs="Times New Roman"/>
          <w:sz w:val="28"/>
          <w:szCs w:val="28"/>
        </w:rPr>
        <w:t>2</w:t>
      </w:r>
      <w:r w:rsidR="00E84085">
        <w:rPr>
          <w:rFonts w:ascii="Times New Roman" w:hAnsi="Times New Roman" w:cs="Times New Roman"/>
          <w:sz w:val="28"/>
          <w:szCs w:val="28"/>
        </w:rPr>
        <w:t>84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выступлений в трудовых коллективах и учреждениях образования. Размещено информации в СМИ – </w:t>
      </w:r>
      <w:r w:rsidR="00E84085">
        <w:rPr>
          <w:rFonts w:ascii="Times New Roman" w:hAnsi="Times New Roman" w:cs="Times New Roman"/>
          <w:sz w:val="28"/>
          <w:szCs w:val="28"/>
        </w:rPr>
        <w:t>34</w:t>
      </w:r>
      <w:r w:rsidR="00BE7CE8" w:rsidRPr="004A61AF">
        <w:rPr>
          <w:rFonts w:ascii="Times New Roman" w:hAnsi="Times New Roman" w:cs="Times New Roman"/>
          <w:sz w:val="28"/>
          <w:szCs w:val="28"/>
        </w:rPr>
        <w:t>, на страницах интернет</w:t>
      </w:r>
      <w:r w:rsidR="00E84085">
        <w:rPr>
          <w:rFonts w:ascii="Times New Roman" w:hAnsi="Times New Roman" w:cs="Times New Roman"/>
          <w:sz w:val="28"/>
          <w:szCs w:val="28"/>
        </w:rPr>
        <w:t>-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сайтов – </w:t>
      </w:r>
      <w:r w:rsidR="00E84085">
        <w:rPr>
          <w:rFonts w:ascii="Times New Roman" w:hAnsi="Times New Roman" w:cs="Times New Roman"/>
          <w:sz w:val="28"/>
          <w:szCs w:val="28"/>
        </w:rPr>
        <w:t>324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, радио – </w:t>
      </w:r>
      <w:r w:rsidR="00E84085">
        <w:rPr>
          <w:rFonts w:ascii="Times New Roman" w:hAnsi="Times New Roman" w:cs="Times New Roman"/>
          <w:sz w:val="28"/>
          <w:szCs w:val="28"/>
        </w:rPr>
        <w:t>22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, проведено профилактических акций – </w:t>
      </w:r>
      <w:r w:rsidR="00C13537">
        <w:rPr>
          <w:rFonts w:ascii="Times New Roman" w:hAnsi="Times New Roman" w:cs="Times New Roman"/>
          <w:sz w:val="28"/>
          <w:szCs w:val="28"/>
        </w:rPr>
        <w:t>2</w:t>
      </w:r>
      <w:r w:rsidR="00E84085">
        <w:rPr>
          <w:rFonts w:ascii="Times New Roman" w:hAnsi="Times New Roman" w:cs="Times New Roman"/>
          <w:sz w:val="28"/>
          <w:szCs w:val="28"/>
        </w:rPr>
        <w:t>5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, распространено </w:t>
      </w:r>
      <w:r w:rsidR="00E84085">
        <w:rPr>
          <w:rFonts w:ascii="Times New Roman" w:hAnsi="Times New Roman" w:cs="Times New Roman"/>
          <w:sz w:val="28"/>
          <w:szCs w:val="28"/>
        </w:rPr>
        <w:t>105</w:t>
      </w:r>
      <w:r w:rsidR="00BE7CE8" w:rsidRPr="004A61AF">
        <w:rPr>
          <w:rFonts w:ascii="Times New Roman" w:hAnsi="Times New Roman" w:cs="Times New Roman"/>
          <w:sz w:val="28"/>
          <w:szCs w:val="28"/>
        </w:rPr>
        <w:t xml:space="preserve"> СВЭ.</w:t>
      </w:r>
    </w:p>
    <w:p w14:paraId="680E582A" w14:textId="666FFED9" w:rsidR="00007AA6" w:rsidRPr="00D83B61" w:rsidRDefault="003411CB" w:rsidP="00B76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CE8" w:rsidRPr="00D83B61">
        <w:rPr>
          <w:rFonts w:ascii="Times New Roman" w:hAnsi="Times New Roman" w:cs="Times New Roman"/>
          <w:sz w:val="28"/>
          <w:szCs w:val="28"/>
        </w:rPr>
        <w:t>За допуск к управлению транспортными средствами водителей в состоянии алкогольного опьянения или не имеющих права управления к административной ответственности в соответствии со ст.</w:t>
      </w:r>
      <w:r w:rsidR="00DA2B7B" w:rsidRPr="00D83B61">
        <w:rPr>
          <w:rFonts w:ascii="Times New Roman" w:hAnsi="Times New Roman" w:cs="Times New Roman"/>
          <w:sz w:val="28"/>
          <w:szCs w:val="28"/>
        </w:rPr>
        <w:t xml:space="preserve"> </w:t>
      </w:r>
      <w:r w:rsidR="00BE7CE8" w:rsidRPr="00D83B61">
        <w:rPr>
          <w:rFonts w:ascii="Times New Roman" w:hAnsi="Times New Roman" w:cs="Times New Roman"/>
          <w:sz w:val="28"/>
          <w:szCs w:val="28"/>
        </w:rPr>
        <w:t xml:space="preserve">18.22 КоАП привлечено </w:t>
      </w:r>
      <w:r w:rsidR="006A4451" w:rsidRPr="00D83B61">
        <w:rPr>
          <w:rFonts w:ascii="Times New Roman" w:hAnsi="Times New Roman" w:cs="Times New Roman"/>
          <w:sz w:val="28"/>
          <w:szCs w:val="28"/>
        </w:rPr>
        <w:t>15</w:t>
      </w:r>
      <w:r w:rsidR="00BE7CE8" w:rsidRPr="00D83B61">
        <w:rPr>
          <w:rFonts w:ascii="Times New Roman" w:hAnsi="Times New Roman" w:cs="Times New Roman"/>
          <w:sz w:val="28"/>
          <w:szCs w:val="28"/>
        </w:rPr>
        <w:t xml:space="preserve"> должностных лиц предприятий и организаций района, за выпуск в эксплуатацию неисправного транспорта по ст.</w:t>
      </w:r>
      <w:r w:rsidR="00DA2B7B" w:rsidRPr="00D83B61">
        <w:rPr>
          <w:rFonts w:ascii="Times New Roman" w:hAnsi="Times New Roman" w:cs="Times New Roman"/>
          <w:sz w:val="28"/>
          <w:szCs w:val="28"/>
        </w:rPr>
        <w:t xml:space="preserve"> </w:t>
      </w:r>
      <w:r w:rsidR="00BE7CE8" w:rsidRPr="00D83B61">
        <w:rPr>
          <w:rFonts w:ascii="Times New Roman" w:hAnsi="Times New Roman" w:cs="Times New Roman"/>
          <w:sz w:val="28"/>
          <w:szCs w:val="28"/>
        </w:rPr>
        <w:t xml:space="preserve">18.21 КоАП – </w:t>
      </w:r>
      <w:r w:rsidR="006A4451" w:rsidRPr="00D83B61">
        <w:rPr>
          <w:rFonts w:ascii="Times New Roman" w:hAnsi="Times New Roman" w:cs="Times New Roman"/>
          <w:sz w:val="28"/>
          <w:szCs w:val="28"/>
        </w:rPr>
        <w:t>31</w:t>
      </w:r>
      <w:r w:rsidR="00BE7CE8" w:rsidRPr="00D83B61">
        <w:rPr>
          <w:rFonts w:ascii="Times New Roman" w:hAnsi="Times New Roman" w:cs="Times New Roman"/>
          <w:sz w:val="28"/>
          <w:szCs w:val="28"/>
        </w:rPr>
        <w:t>.</w:t>
      </w:r>
    </w:p>
    <w:p w14:paraId="09592E8F" w14:textId="77777777" w:rsidR="00007AA6" w:rsidRPr="00D83B61" w:rsidRDefault="00BE7CE8" w:rsidP="00B7695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61">
        <w:rPr>
          <w:rFonts w:ascii="Times New Roman" w:hAnsi="Times New Roman" w:cs="Times New Roman"/>
          <w:sz w:val="28"/>
          <w:szCs w:val="28"/>
        </w:rPr>
        <w:t>За нарушение правил содержания улично-дорожной сети в безопасном для движения состоянии в соответствии со ст.</w:t>
      </w:r>
      <w:r w:rsidR="00DA2B7B" w:rsidRPr="00D83B61">
        <w:rPr>
          <w:rFonts w:ascii="Times New Roman" w:hAnsi="Times New Roman" w:cs="Times New Roman"/>
          <w:sz w:val="28"/>
          <w:szCs w:val="28"/>
        </w:rPr>
        <w:t xml:space="preserve"> </w:t>
      </w:r>
      <w:r w:rsidRPr="00D83B61">
        <w:rPr>
          <w:rFonts w:ascii="Times New Roman" w:hAnsi="Times New Roman" w:cs="Times New Roman"/>
          <w:sz w:val="28"/>
          <w:szCs w:val="28"/>
        </w:rPr>
        <w:t xml:space="preserve">18.32 КоАП привлечено </w:t>
      </w:r>
      <w:r w:rsidR="00F773FF" w:rsidRPr="00D83B61">
        <w:rPr>
          <w:rFonts w:ascii="Times New Roman" w:hAnsi="Times New Roman" w:cs="Times New Roman"/>
          <w:sz w:val="28"/>
          <w:szCs w:val="28"/>
        </w:rPr>
        <w:t>10</w:t>
      </w:r>
      <w:r w:rsidR="00C13537" w:rsidRPr="00D83B61">
        <w:rPr>
          <w:rFonts w:ascii="Times New Roman" w:hAnsi="Times New Roman" w:cs="Times New Roman"/>
          <w:sz w:val="28"/>
          <w:szCs w:val="28"/>
        </w:rPr>
        <w:t xml:space="preserve"> ответственных лиц.</w:t>
      </w:r>
    </w:p>
    <w:p w14:paraId="3D5BDB9F" w14:textId="72794D72" w:rsidR="00007AA6" w:rsidRPr="00D83B61" w:rsidRDefault="00BE7CE8" w:rsidP="00B76957">
      <w:pPr>
        <w:pBdr>
          <w:right w:val="none" w:sz="0" w:space="1" w:color="000000"/>
        </w:pBd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B61">
        <w:rPr>
          <w:rFonts w:ascii="Times New Roman" w:hAnsi="Times New Roman" w:cs="Times New Roman"/>
          <w:sz w:val="28"/>
          <w:szCs w:val="28"/>
        </w:rPr>
        <w:t xml:space="preserve">За невыполнение требований предписаний ОГАИ Вилейского РОВД к административной ответственности по ст. 24.1 КоАП Республики Беларусь за текущий период 2022 года </w:t>
      </w:r>
      <w:r w:rsidR="004C1466" w:rsidRPr="00D83B61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E62863" w:rsidRPr="00D83B61">
        <w:rPr>
          <w:rFonts w:ascii="Times New Roman" w:hAnsi="Times New Roman" w:cs="Times New Roman"/>
          <w:sz w:val="28"/>
          <w:szCs w:val="28"/>
        </w:rPr>
        <w:t>21</w:t>
      </w:r>
      <w:r w:rsidR="00C13537" w:rsidRPr="00D83B61">
        <w:rPr>
          <w:rFonts w:ascii="Times New Roman" w:hAnsi="Times New Roman" w:cs="Times New Roman"/>
          <w:sz w:val="28"/>
          <w:szCs w:val="28"/>
        </w:rPr>
        <w:t xml:space="preserve"> </w:t>
      </w:r>
      <w:r w:rsidR="004C1466" w:rsidRPr="00D83B61">
        <w:rPr>
          <w:rFonts w:ascii="Times New Roman" w:hAnsi="Times New Roman" w:cs="Times New Roman"/>
          <w:sz w:val="28"/>
          <w:szCs w:val="28"/>
        </w:rPr>
        <w:t>должност</w:t>
      </w:r>
      <w:r w:rsidR="00C82E25" w:rsidRPr="00D83B61">
        <w:rPr>
          <w:rFonts w:ascii="Times New Roman" w:hAnsi="Times New Roman" w:cs="Times New Roman"/>
          <w:sz w:val="28"/>
          <w:szCs w:val="28"/>
        </w:rPr>
        <w:t>н</w:t>
      </w:r>
      <w:r w:rsidR="008D629B">
        <w:rPr>
          <w:rFonts w:ascii="Times New Roman" w:hAnsi="Times New Roman" w:cs="Times New Roman"/>
          <w:sz w:val="28"/>
          <w:szCs w:val="28"/>
        </w:rPr>
        <w:t>ое</w:t>
      </w:r>
      <w:r w:rsidR="004C1466" w:rsidRPr="00D83B61">
        <w:rPr>
          <w:rFonts w:ascii="Times New Roman" w:hAnsi="Times New Roman" w:cs="Times New Roman"/>
          <w:sz w:val="28"/>
          <w:szCs w:val="28"/>
        </w:rPr>
        <w:t xml:space="preserve"> лиц</w:t>
      </w:r>
      <w:r w:rsidR="008D629B">
        <w:rPr>
          <w:rFonts w:ascii="Times New Roman" w:hAnsi="Times New Roman" w:cs="Times New Roman"/>
          <w:sz w:val="28"/>
          <w:szCs w:val="28"/>
        </w:rPr>
        <w:t>о</w:t>
      </w:r>
      <w:r w:rsidR="004C1466" w:rsidRPr="00D83B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007AA6" w:rsidRPr="00D83B61" w:rsidSect="00494589">
      <w:headerReference w:type="even" r:id="rId8"/>
      <w:headerReference w:type="default" r:id="rId9"/>
      <w:endnotePr>
        <w:numFmt w:val="decimal"/>
      </w:endnotePr>
      <w:pgSz w:w="11907" w:h="16840"/>
      <w:pgMar w:top="1134" w:right="567" w:bottom="1134" w:left="1701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55F6C" w14:textId="77777777" w:rsidR="005631D7" w:rsidRDefault="005631D7">
      <w:pPr>
        <w:spacing w:after="0" w:line="240" w:lineRule="auto"/>
      </w:pPr>
      <w:r>
        <w:separator/>
      </w:r>
    </w:p>
  </w:endnote>
  <w:endnote w:type="continuationSeparator" w:id="0">
    <w:p w14:paraId="0AD6D13D" w14:textId="77777777" w:rsidR="005631D7" w:rsidRDefault="0056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10FF9" w14:textId="77777777" w:rsidR="005631D7" w:rsidRDefault="005631D7">
      <w:pPr>
        <w:spacing w:after="0" w:line="240" w:lineRule="auto"/>
      </w:pPr>
      <w:r>
        <w:separator/>
      </w:r>
    </w:p>
  </w:footnote>
  <w:footnote w:type="continuationSeparator" w:id="0">
    <w:p w14:paraId="5F8567F7" w14:textId="77777777" w:rsidR="005631D7" w:rsidRDefault="0056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9816E" w14:textId="77777777" w:rsidR="008759BF" w:rsidRDefault="005C34D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39606" w14:textId="3DFFF5E2" w:rsidR="00007AA6" w:rsidRDefault="00A82AA0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188BB842" wp14:editId="6C9C29E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323215"/>
              <wp:effectExtent l="0" t="0" r="0" b="6985"/>
              <wp:wrapSquare wrapText="bothSides"/>
              <wp:docPr id="1" name="БлокТекст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114300" cy="3232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3287931" w14:textId="77777777" w:rsidR="00007AA6" w:rsidRDefault="00007AA6"/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БлокТекста1" o:spid="_x0000_s1026" style="position:absolute;margin-left:0;margin-top:.05pt;width:9pt;height:25.45pt;z-index:251658241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" o:allowincell="f" filled="f" stroked="f" strokeweight="1pt">
              <v:path arrowok="t"/>
              <v:textbox style="mso-fit-shape-to-text:t" inset="0,0,0,0">
                <w:txbxContent>
                  <w:p w14:paraId="43287931" w14:textId="77777777" w:rsidR="00007AA6" w:rsidRDefault="00007AA6"/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84"/>
    <w:multiLevelType w:val="multilevel"/>
    <w:tmpl w:val="8604C66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903769D"/>
    <w:multiLevelType w:val="hybridMultilevel"/>
    <w:tmpl w:val="0788673A"/>
    <w:lvl w:ilvl="0" w:tplc="A9768482">
      <w:start w:val="1"/>
      <w:numFmt w:val="decimal"/>
      <w:suff w:val="space"/>
      <w:lvlText w:val="%1."/>
      <w:lvlJc w:val="left"/>
      <w:pPr>
        <w:ind w:left="709" w:firstLine="709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57F5046"/>
    <w:multiLevelType w:val="singleLevel"/>
    <w:tmpl w:val="9EDCEAC6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7D75789"/>
    <w:multiLevelType w:val="singleLevel"/>
    <w:tmpl w:val="C0D4FB66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1FDC7A96"/>
    <w:multiLevelType w:val="multilevel"/>
    <w:tmpl w:val="409281C8"/>
    <w:name w:val="Нумерованный список 1"/>
    <w:lvl w:ilvl="0">
      <w:start w:val="1"/>
      <w:numFmt w:val="decimal"/>
      <w:suff w:val="space"/>
      <w:lvlText w:val="%1."/>
      <w:lvlJc w:val="left"/>
      <w:pPr>
        <w:ind w:left="568" w:firstLine="0"/>
      </w:pPr>
    </w:lvl>
    <w:lvl w:ilvl="1">
      <w:start w:val="1"/>
      <w:numFmt w:val="lowerLetter"/>
      <w:lvlText w:val="%2."/>
      <w:lvlJc w:val="left"/>
      <w:pPr>
        <w:ind w:left="1800" w:firstLine="0"/>
      </w:pPr>
    </w:lvl>
    <w:lvl w:ilvl="2">
      <w:start w:val="1"/>
      <w:numFmt w:val="lowerRoman"/>
      <w:lvlText w:val="%3."/>
      <w:lvlJc w:val="left"/>
      <w:pPr>
        <w:ind w:left="2700" w:firstLine="0"/>
      </w:pPr>
    </w:lvl>
    <w:lvl w:ilvl="3">
      <w:start w:val="1"/>
      <w:numFmt w:val="decimal"/>
      <w:lvlText w:val="%4."/>
      <w:lvlJc w:val="left"/>
      <w:pPr>
        <w:ind w:left="3240" w:firstLine="0"/>
      </w:pPr>
    </w:lvl>
    <w:lvl w:ilvl="4">
      <w:start w:val="1"/>
      <w:numFmt w:val="lowerLetter"/>
      <w:lvlText w:val="%5."/>
      <w:lvlJc w:val="left"/>
      <w:pPr>
        <w:ind w:left="3960" w:firstLine="0"/>
      </w:pPr>
    </w:lvl>
    <w:lvl w:ilvl="5">
      <w:start w:val="1"/>
      <w:numFmt w:val="lowerRoman"/>
      <w:lvlText w:val="%6."/>
      <w:lvlJc w:val="left"/>
      <w:pPr>
        <w:ind w:left="4860" w:firstLine="0"/>
      </w:pPr>
    </w:lvl>
    <w:lvl w:ilvl="6">
      <w:start w:val="1"/>
      <w:numFmt w:val="decimal"/>
      <w:lvlText w:val="%7."/>
      <w:lvlJc w:val="left"/>
      <w:pPr>
        <w:ind w:left="5400" w:firstLine="0"/>
      </w:pPr>
    </w:lvl>
    <w:lvl w:ilvl="7">
      <w:start w:val="1"/>
      <w:numFmt w:val="lowerLetter"/>
      <w:lvlText w:val="%8."/>
      <w:lvlJc w:val="left"/>
      <w:pPr>
        <w:ind w:left="6120" w:firstLine="0"/>
      </w:pPr>
    </w:lvl>
    <w:lvl w:ilvl="8">
      <w:start w:val="1"/>
      <w:numFmt w:val="lowerRoman"/>
      <w:lvlText w:val="%9."/>
      <w:lvlJc w:val="left"/>
      <w:pPr>
        <w:ind w:left="7020" w:firstLine="0"/>
      </w:pPr>
    </w:lvl>
  </w:abstractNum>
  <w:abstractNum w:abstractNumId="5">
    <w:nsid w:val="21852862"/>
    <w:multiLevelType w:val="singleLevel"/>
    <w:tmpl w:val="D09C93D0"/>
    <w:name w:val="Bullet 2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3A657C05"/>
    <w:multiLevelType w:val="singleLevel"/>
    <w:tmpl w:val="42FE7F22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408857D4"/>
    <w:multiLevelType w:val="hybridMultilevel"/>
    <w:tmpl w:val="0788673A"/>
    <w:lvl w:ilvl="0" w:tplc="A9768482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A6"/>
    <w:rsid w:val="00007AA6"/>
    <w:rsid w:val="00062F9B"/>
    <w:rsid w:val="000B2596"/>
    <w:rsid w:val="000F2B5C"/>
    <w:rsid w:val="00131418"/>
    <w:rsid w:val="001626EA"/>
    <w:rsid w:val="00192C10"/>
    <w:rsid w:val="001F1AAE"/>
    <w:rsid w:val="00286D7F"/>
    <w:rsid w:val="002B29C9"/>
    <w:rsid w:val="002B5886"/>
    <w:rsid w:val="002F1E96"/>
    <w:rsid w:val="00301AEA"/>
    <w:rsid w:val="003333FA"/>
    <w:rsid w:val="003411CB"/>
    <w:rsid w:val="003F776B"/>
    <w:rsid w:val="00401903"/>
    <w:rsid w:val="00411990"/>
    <w:rsid w:val="00433D2F"/>
    <w:rsid w:val="00445F8D"/>
    <w:rsid w:val="0046634D"/>
    <w:rsid w:val="00470DA5"/>
    <w:rsid w:val="00494589"/>
    <w:rsid w:val="004A61AF"/>
    <w:rsid w:val="004C1466"/>
    <w:rsid w:val="004E7374"/>
    <w:rsid w:val="00551FF4"/>
    <w:rsid w:val="005631D7"/>
    <w:rsid w:val="005774A0"/>
    <w:rsid w:val="0058678D"/>
    <w:rsid w:val="005B44A1"/>
    <w:rsid w:val="005C34D1"/>
    <w:rsid w:val="005D4EF3"/>
    <w:rsid w:val="005E7E27"/>
    <w:rsid w:val="005F5955"/>
    <w:rsid w:val="00640139"/>
    <w:rsid w:val="006737F9"/>
    <w:rsid w:val="00674FD3"/>
    <w:rsid w:val="006A4451"/>
    <w:rsid w:val="006F166D"/>
    <w:rsid w:val="00797023"/>
    <w:rsid w:val="007B7FC8"/>
    <w:rsid w:val="007C3788"/>
    <w:rsid w:val="007D43FA"/>
    <w:rsid w:val="0082268E"/>
    <w:rsid w:val="00824408"/>
    <w:rsid w:val="008759BF"/>
    <w:rsid w:val="008D629B"/>
    <w:rsid w:val="008E4E43"/>
    <w:rsid w:val="00900A8A"/>
    <w:rsid w:val="00922A32"/>
    <w:rsid w:val="00930ED1"/>
    <w:rsid w:val="009631DC"/>
    <w:rsid w:val="0096425F"/>
    <w:rsid w:val="00964C38"/>
    <w:rsid w:val="009849DB"/>
    <w:rsid w:val="009943D6"/>
    <w:rsid w:val="009A3131"/>
    <w:rsid w:val="009C6BA8"/>
    <w:rsid w:val="00A13F99"/>
    <w:rsid w:val="00A82AA0"/>
    <w:rsid w:val="00A83805"/>
    <w:rsid w:val="00A85F2E"/>
    <w:rsid w:val="00A91BBB"/>
    <w:rsid w:val="00A93D91"/>
    <w:rsid w:val="00AA2CC3"/>
    <w:rsid w:val="00AB62C3"/>
    <w:rsid w:val="00B52EEF"/>
    <w:rsid w:val="00B76957"/>
    <w:rsid w:val="00B80ACD"/>
    <w:rsid w:val="00BB65BA"/>
    <w:rsid w:val="00BE7CE8"/>
    <w:rsid w:val="00C01BF2"/>
    <w:rsid w:val="00C07753"/>
    <w:rsid w:val="00C12C57"/>
    <w:rsid w:val="00C13537"/>
    <w:rsid w:val="00C17923"/>
    <w:rsid w:val="00C24B7F"/>
    <w:rsid w:val="00C26082"/>
    <w:rsid w:val="00C82E25"/>
    <w:rsid w:val="00CB5C46"/>
    <w:rsid w:val="00CC722B"/>
    <w:rsid w:val="00D119D1"/>
    <w:rsid w:val="00D50B56"/>
    <w:rsid w:val="00D83B61"/>
    <w:rsid w:val="00DA2B7B"/>
    <w:rsid w:val="00DC1BD4"/>
    <w:rsid w:val="00E25F1B"/>
    <w:rsid w:val="00E568AD"/>
    <w:rsid w:val="00E62863"/>
    <w:rsid w:val="00E80634"/>
    <w:rsid w:val="00E84085"/>
    <w:rsid w:val="00E94789"/>
    <w:rsid w:val="00EB2FE9"/>
    <w:rsid w:val="00ED684F"/>
    <w:rsid w:val="00EF79D7"/>
    <w:rsid w:val="00F21E83"/>
    <w:rsid w:val="00F71E84"/>
    <w:rsid w:val="00F773FF"/>
    <w:rsid w:val="00FA2C57"/>
    <w:rsid w:val="00FB5797"/>
    <w:rsid w:val="00FB7AE9"/>
    <w:rsid w:val="00FC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C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8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uiPriority w:val="34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</w:pPr>
  </w:style>
  <w:style w:type="paragraph" w:styleId="a7">
    <w:name w:val="Body Text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jc w:val="both"/>
    </w:pPr>
    <w:rPr>
      <w:sz w:val="28"/>
      <w:lang w:val="be-BY"/>
    </w:rPr>
  </w:style>
  <w:style w:type="paragraph" w:styleId="a8">
    <w:name w:val="Body Text Indent"/>
    <w:qFormat/>
    <w:rsid w:val="00A8380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240" w:lineRule="auto"/>
      <w:ind w:left="283"/>
    </w:pPr>
  </w:style>
  <w:style w:type="paragraph" w:customStyle="1" w:styleId="1">
    <w:name w:val="Основной текст1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msonormalcxspmiddle">
    <w:name w:val="msonormalcxspmiddle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rsid w:val="00A83805"/>
    <w:rPr>
      <w:rFonts w:ascii="Times New Roman" w:hAnsi="Times New Roman" w:cs="Times New Roman"/>
      <w:sz w:val="24"/>
      <w:szCs w:val="24"/>
    </w:rPr>
  </w:style>
  <w:style w:type="character" w:styleId="aa">
    <w:name w:val="page number"/>
    <w:rsid w:val="00A83805"/>
  </w:style>
  <w:style w:type="character" w:customStyle="1" w:styleId="ab">
    <w:name w:val="Текст выноски Знак"/>
    <w:rsid w:val="00A83805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A83805"/>
  </w:style>
  <w:style w:type="character" w:customStyle="1" w:styleId="4">
    <w:name w:val="Заголовок 4 Знак"/>
    <w:rsid w:val="00A83805"/>
    <w:rPr>
      <w:sz w:val="28"/>
    </w:rPr>
  </w:style>
  <w:style w:type="character" w:customStyle="1" w:styleId="Heading4Char">
    <w:name w:val="Heading 4 Char"/>
    <w:rsid w:val="00A83805"/>
    <w:rPr>
      <w:rFonts w:eastAsia="Times New Roman" w:cs="Times New Roman"/>
      <w:sz w:val="28"/>
    </w:rPr>
  </w:style>
  <w:style w:type="paragraph" w:styleId="ad">
    <w:name w:val="No Spacing"/>
    <w:uiPriority w:val="1"/>
    <w:qFormat/>
    <w:rsid w:val="00131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hAnsi="Times New Roman" w:cs="Times New Roman"/>
      <w:sz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8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uiPriority w:val="34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720"/>
    </w:pPr>
  </w:style>
  <w:style w:type="paragraph" w:styleId="a7">
    <w:name w:val="Body Text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  <w:jc w:val="both"/>
    </w:pPr>
    <w:rPr>
      <w:sz w:val="28"/>
      <w:lang w:val="be-BY"/>
    </w:rPr>
  </w:style>
  <w:style w:type="paragraph" w:styleId="a8">
    <w:name w:val="Body Text Indent"/>
    <w:qFormat/>
    <w:rsid w:val="00A8380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240" w:lineRule="auto"/>
      <w:ind w:left="283"/>
    </w:pPr>
  </w:style>
  <w:style w:type="paragraph" w:customStyle="1" w:styleId="1">
    <w:name w:val="Основной текст1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msonormalcxspmiddle">
    <w:name w:val="msonormalcxspmiddle"/>
    <w:qFormat/>
    <w:rsid w:val="00A83805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rsid w:val="00A83805"/>
    <w:rPr>
      <w:rFonts w:ascii="Times New Roman" w:hAnsi="Times New Roman" w:cs="Times New Roman"/>
      <w:sz w:val="24"/>
      <w:szCs w:val="24"/>
    </w:rPr>
  </w:style>
  <w:style w:type="character" w:styleId="aa">
    <w:name w:val="page number"/>
    <w:rsid w:val="00A83805"/>
  </w:style>
  <w:style w:type="character" w:customStyle="1" w:styleId="ab">
    <w:name w:val="Текст выноски Знак"/>
    <w:rsid w:val="00A83805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A83805"/>
  </w:style>
  <w:style w:type="character" w:customStyle="1" w:styleId="4">
    <w:name w:val="Заголовок 4 Знак"/>
    <w:rsid w:val="00A83805"/>
    <w:rPr>
      <w:sz w:val="28"/>
    </w:rPr>
  </w:style>
  <w:style w:type="character" w:customStyle="1" w:styleId="Heading4Char">
    <w:name w:val="Heading 4 Char"/>
    <w:rsid w:val="00A83805"/>
    <w:rPr>
      <w:rFonts w:eastAsia="Times New Roman" w:cs="Times New Roman"/>
      <w:sz w:val="28"/>
    </w:rPr>
  </w:style>
  <w:style w:type="paragraph" w:styleId="ad">
    <w:name w:val="No Spacing"/>
    <w:uiPriority w:val="1"/>
    <w:qFormat/>
    <w:rsid w:val="00131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hAnsi="Times New Roman" w:cs="Times New Roman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ГАИ</dc:creator>
  <cp:lastModifiedBy>Loner-XP</cp:lastModifiedBy>
  <cp:revision>3</cp:revision>
  <cp:lastPrinted>2022-08-08T12:40:00Z</cp:lastPrinted>
  <dcterms:created xsi:type="dcterms:W3CDTF">2022-09-13T07:35:00Z</dcterms:created>
  <dcterms:modified xsi:type="dcterms:W3CDTF">2022-09-13T16:19:00Z</dcterms:modified>
</cp:coreProperties>
</file>